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3C04" w14:textId="77777777" w:rsidR="002E76F9" w:rsidRPr="007B48AA" w:rsidRDefault="002E76F9" w:rsidP="002E76F9">
      <w:pPr>
        <w:spacing w:after="0" w:line="240" w:lineRule="auto"/>
        <w:jc w:val="both"/>
        <w:rPr>
          <w:rFonts w:ascii="Arial" w:eastAsia="DINPro" w:hAnsi="Arial" w:cs="Arial"/>
          <w:sz w:val="24"/>
          <w:szCs w:val="24"/>
          <w:lang w:val="et-EE"/>
        </w:rPr>
      </w:pPr>
      <w:r w:rsidRPr="007B48AA">
        <w:rPr>
          <w:rFonts w:ascii="Arial" w:eastAsia="DINPro" w:hAnsi="Arial" w:cs="Arial"/>
          <w:sz w:val="24"/>
          <w:szCs w:val="24"/>
          <w:lang w:val="et-EE"/>
        </w:rPr>
        <w:t>Sotsiaalministeerium</w:t>
      </w:r>
      <w:r w:rsidRPr="007B48AA">
        <w:rPr>
          <w:rFonts w:ascii="Arial" w:eastAsia="DINPro" w:hAnsi="Arial" w:cs="Arial"/>
          <w:sz w:val="24"/>
          <w:szCs w:val="24"/>
          <w:lang w:val="et-EE"/>
        </w:rPr>
        <w:tab/>
        <w:t xml:space="preserve"> </w:t>
      </w:r>
    </w:p>
    <w:p w14:paraId="74E25ACA" w14:textId="05FA51A6" w:rsidR="002E76F9" w:rsidRPr="002F1E7F" w:rsidRDefault="002E76F9" w:rsidP="002E76F9">
      <w:pPr>
        <w:spacing w:after="0" w:line="240" w:lineRule="auto"/>
        <w:jc w:val="both"/>
        <w:rPr>
          <w:rFonts w:ascii="Arial" w:eastAsia="DINPro" w:hAnsi="Arial" w:cs="Arial"/>
          <w:sz w:val="24"/>
          <w:szCs w:val="24"/>
          <w:lang w:val="et-EE"/>
        </w:rPr>
      </w:pPr>
      <w:r w:rsidRPr="007B48AA">
        <w:rPr>
          <w:rFonts w:ascii="Arial" w:eastAsia="DINPro" w:hAnsi="Arial" w:cs="Arial"/>
          <w:sz w:val="24"/>
          <w:szCs w:val="24"/>
          <w:lang w:val="et-EE"/>
        </w:rPr>
        <w:t xml:space="preserve">info@sm.ee </w:t>
      </w:r>
      <w:r w:rsidRPr="007B48AA">
        <w:rPr>
          <w:rFonts w:ascii="Arial" w:eastAsia="DINPro" w:hAnsi="Arial" w:cs="Arial"/>
          <w:sz w:val="24"/>
          <w:szCs w:val="24"/>
          <w:lang w:val="et-EE"/>
        </w:rPr>
        <w:tab/>
      </w:r>
      <w:r>
        <w:rPr>
          <w:rFonts w:ascii="Arial" w:eastAsia="DINPro" w:hAnsi="Arial" w:cs="Arial"/>
          <w:sz w:val="24"/>
          <w:szCs w:val="24"/>
          <w:lang w:val="et-EE"/>
        </w:rPr>
        <w:tab/>
      </w:r>
      <w:r>
        <w:rPr>
          <w:rFonts w:ascii="Arial" w:eastAsia="DINPro" w:hAnsi="Arial" w:cs="Arial"/>
          <w:sz w:val="24"/>
          <w:szCs w:val="24"/>
          <w:lang w:val="et-EE"/>
        </w:rPr>
        <w:tab/>
      </w:r>
      <w:r>
        <w:rPr>
          <w:rFonts w:ascii="Arial" w:eastAsia="DINPro" w:hAnsi="Arial" w:cs="Arial"/>
          <w:sz w:val="24"/>
          <w:szCs w:val="24"/>
          <w:lang w:val="et-EE"/>
        </w:rPr>
        <w:tab/>
      </w:r>
      <w:r>
        <w:rPr>
          <w:rFonts w:ascii="Arial" w:eastAsia="DINPro" w:hAnsi="Arial" w:cs="Arial"/>
          <w:sz w:val="24"/>
          <w:szCs w:val="24"/>
          <w:lang w:val="et-EE"/>
        </w:rPr>
        <w:tab/>
      </w:r>
      <w:r>
        <w:rPr>
          <w:rFonts w:ascii="Arial" w:eastAsia="DINPro" w:hAnsi="Arial" w:cs="Arial"/>
          <w:sz w:val="24"/>
          <w:szCs w:val="24"/>
          <w:lang w:val="et-EE"/>
        </w:rPr>
        <w:tab/>
      </w:r>
      <w:r>
        <w:rPr>
          <w:rFonts w:ascii="Arial" w:eastAsia="DINPro" w:hAnsi="Arial" w:cs="Arial"/>
          <w:sz w:val="24"/>
          <w:szCs w:val="24"/>
          <w:lang w:val="et-EE"/>
        </w:rPr>
        <w:tab/>
      </w:r>
      <w:r>
        <w:rPr>
          <w:rFonts w:ascii="Arial" w:eastAsia="DINPro" w:hAnsi="Arial" w:cs="Arial"/>
          <w:sz w:val="24"/>
          <w:szCs w:val="24"/>
          <w:lang w:val="et-EE"/>
        </w:rPr>
        <w:tab/>
      </w:r>
      <w:r w:rsidRPr="007B48AA">
        <w:rPr>
          <w:rFonts w:ascii="Arial" w:eastAsia="DINPro" w:hAnsi="Arial" w:cs="Arial"/>
          <w:sz w:val="24"/>
          <w:szCs w:val="24"/>
          <w:lang w:val="et-EE"/>
        </w:rPr>
        <w:t xml:space="preserve">Meie </w:t>
      </w:r>
      <w:r w:rsidR="00941FAC">
        <w:rPr>
          <w:rFonts w:ascii="Arial" w:eastAsia="DINPro" w:hAnsi="Arial" w:cs="Arial"/>
          <w:sz w:val="24"/>
          <w:szCs w:val="24"/>
          <w:lang w:val="et-EE"/>
        </w:rPr>
        <w:t>20</w:t>
      </w:r>
      <w:r w:rsidRPr="007B48AA">
        <w:rPr>
          <w:rFonts w:ascii="Arial" w:eastAsia="DINPro" w:hAnsi="Arial" w:cs="Arial"/>
          <w:sz w:val="24"/>
          <w:szCs w:val="24"/>
          <w:lang w:val="et-EE"/>
        </w:rPr>
        <w:t>.</w:t>
      </w:r>
      <w:r>
        <w:rPr>
          <w:rFonts w:ascii="Arial" w:eastAsia="DINPro" w:hAnsi="Arial" w:cs="Arial"/>
          <w:sz w:val="24"/>
          <w:szCs w:val="24"/>
          <w:lang w:val="et-EE"/>
        </w:rPr>
        <w:t>11</w:t>
      </w:r>
      <w:r w:rsidRPr="007B48AA">
        <w:rPr>
          <w:rFonts w:ascii="Arial" w:eastAsia="DINPro" w:hAnsi="Arial" w:cs="Arial"/>
          <w:sz w:val="24"/>
          <w:szCs w:val="24"/>
          <w:lang w:val="et-EE"/>
        </w:rPr>
        <w:t>.2024 nr 4/</w:t>
      </w:r>
      <w:r w:rsidR="00FB0E5F">
        <w:rPr>
          <w:rFonts w:ascii="Arial" w:eastAsia="DINPro" w:hAnsi="Arial" w:cs="Arial"/>
          <w:sz w:val="24"/>
          <w:szCs w:val="24"/>
          <w:lang w:val="et-EE"/>
        </w:rPr>
        <w:t>189</w:t>
      </w:r>
    </w:p>
    <w:p w14:paraId="2AC1E29B" w14:textId="77777777" w:rsidR="002E76F9" w:rsidRPr="002F1E7F" w:rsidRDefault="002E76F9" w:rsidP="002E76F9">
      <w:pPr>
        <w:spacing w:after="0" w:line="240" w:lineRule="auto"/>
        <w:jc w:val="both"/>
        <w:rPr>
          <w:rFonts w:ascii="Arial" w:eastAsia="DINPro" w:hAnsi="Arial" w:cs="Arial"/>
          <w:sz w:val="24"/>
          <w:szCs w:val="24"/>
          <w:lang w:val="et-EE"/>
        </w:rPr>
      </w:pPr>
    </w:p>
    <w:p w14:paraId="6B1F2B73" w14:textId="77777777" w:rsidR="002E76F9" w:rsidRPr="002F1E7F" w:rsidRDefault="002E76F9" w:rsidP="002E76F9">
      <w:pPr>
        <w:spacing w:after="0" w:line="240" w:lineRule="auto"/>
        <w:jc w:val="both"/>
        <w:rPr>
          <w:rFonts w:ascii="Arial" w:eastAsia="DINPro" w:hAnsi="Arial" w:cs="Arial"/>
          <w:sz w:val="24"/>
          <w:szCs w:val="24"/>
          <w:lang w:val="et-EE"/>
        </w:rPr>
      </w:pPr>
    </w:p>
    <w:p w14:paraId="25D2BE22" w14:textId="77777777" w:rsidR="002E76F9" w:rsidRPr="002F1E7F" w:rsidRDefault="002E76F9" w:rsidP="002E76F9">
      <w:pPr>
        <w:spacing w:after="0" w:line="240" w:lineRule="auto"/>
        <w:jc w:val="both"/>
        <w:rPr>
          <w:rFonts w:ascii="Arial" w:eastAsia="DINPro" w:hAnsi="Arial" w:cs="Arial"/>
          <w:sz w:val="24"/>
          <w:szCs w:val="24"/>
          <w:lang w:val="et-EE"/>
        </w:rPr>
      </w:pPr>
    </w:p>
    <w:p w14:paraId="20D4F2CC" w14:textId="77777777" w:rsidR="002E76F9" w:rsidRPr="002F1E7F" w:rsidRDefault="002E76F9" w:rsidP="002E76F9">
      <w:pPr>
        <w:spacing w:after="0" w:line="240" w:lineRule="auto"/>
        <w:jc w:val="both"/>
        <w:rPr>
          <w:rFonts w:ascii="Arial" w:eastAsia="DINPro" w:hAnsi="Arial" w:cs="Arial"/>
          <w:sz w:val="24"/>
          <w:szCs w:val="24"/>
          <w:lang w:val="et-EE"/>
        </w:rPr>
      </w:pPr>
    </w:p>
    <w:p w14:paraId="24734AC9" w14:textId="77777777" w:rsidR="002E76F9" w:rsidRPr="007B48AA" w:rsidRDefault="002E76F9" w:rsidP="002E76F9">
      <w:pPr>
        <w:spacing w:after="0" w:line="240" w:lineRule="auto"/>
        <w:jc w:val="both"/>
        <w:rPr>
          <w:rFonts w:ascii="Arial" w:eastAsia="DINPro" w:hAnsi="Arial" w:cs="Arial"/>
          <w:b/>
          <w:sz w:val="24"/>
          <w:szCs w:val="24"/>
          <w:lang w:val="et-EE"/>
        </w:rPr>
      </w:pPr>
      <w:r w:rsidRPr="007B48AA">
        <w:rPr>
          <w:rFonts w:ascii="Arial" w:eastAsia="DINPro" w:hAnsi="Arial" w:cs="Arial"/>
          <w:b/>
          <w:sz w:val="24"/>
          <w:szCs w:val="24"/>
          <w:lang w:val="et-EE"/>
        </w:rPr>
        <w:t xml:space="preserve">Pöördumine seoses töötervishoiuarsti teenuse </w:t>
      </w:r>
    </w:p>
    <w:p w14:paraId="7608D037" w14:textId="77777777" w:rsidR="002E76F9" w:rsidRPr="002F1E7F" w:rsidRDefault="002E76F9" w:rsidP="002E76F9">
      <w:pPr>
        <w:spacing w:after="0" w:line="240" w:lineRule="auto"/>
        <w:jc w:val="both"/>
        <w:rPr>
          <w:rFonts w:ascii="Arial" w:eastAsia="DINPro" w:hAnsi="Arial" w:cs="Arial"/>
          <w:b/>
          <w:sz w:val="24"/>
          <w:szCs w:val="24"/>
          <w:lang w:val="et-EE"/>
        </w:rPr>
      </w:pPr>
      <w:r w:rsidRPr="007B48AA">
        <w:rPr>
          <w:rFonts w:ascii="Arial" w:eastAsia="DINPro" w:hAnsi="Arial" w:cs="Arial"/>
          <w:b/>
          <w:sz w:val="24"/>
          <w:szCs w:val="24"/>
          <w:lang w:val="et-EE"/>
        </w:rPr>
        <w:t>kättesaadavuse probleemiga</w:t>
      </w:r>
    </w:p>
    <w:p w14:paraId="4B28CDF5" w14:textId="77777777" w:rsidR="002E76F9" w:rsidRPr="002F1E7F" w:rsidRDefault="002E76F9" w:rsidP="002E76F9">
      <w:pPr>
        <w:spacing w:after="0" w:line="240" w:lineRule="auto"/>
        <w:jc w:val="both"/>
        <w:rPr>
          <w:rFonts w:ascii="Arial" w:eastAsia="DINPro" w:hAnsi="Arial" w:cs="Arial"/>
          <w:sz w:val="24"/>
          <w:szCs w:val="24"/>
          <w:lang w:val="et-EE"/>
        </w:rPr>
      </w:pPr>
    </w:p>
    <w:p w14:paraId="77721322" w14:textId="77777777" w:rsidR="002E76F9" w:rsidRPr="007B48AA" w:rsidRDefault="002E76F9" w:rsidP="002E76F9">
      <w:pPr>
        <w:spacing w:before="120" w:after="0" w:line="240" w:lineRule="auto"/>
        <w:jc w:val="both"/>
        <w:rPr>
          <w:rFonts w:ascii="Arial" w:eastAsia="DINPro" w:hAnsi="Arial" w:cs="Arial"/>
          <w:sz w:val="24"/>
          <w:szCs w:val="24"/>
          <w:lang w:val="et-EE"/>
        </w:rPr>
      </w:pPr>
      <w:r w:rsidRPr="007B48AA">
        <w:rPr>
          <w:rFonts w:ascii="Arial" w:eastAsia="DINPro" w:hAnsi="Arial" w:cs="Arial"/>
          <w:sz w:val="24"/>
          <w:szCs w:val="24"/>
          <w:lang w:val="et-EE"/>
        </w:rPr>
        <w:t>Lugupeetud Riina Sikkut!</w:t>
      </w:r>
    </w:p>
    <w:p w14:paraId="6E54E51A" w14:textId="77777777" w:rsidR="002E76F9" w:rsidRPr="007B48AA" w:rsidRDefault="002E76F9" w:rsidP="002E76F9">
      <w:pPr>
        <w:spacing w:before="120" w:after="0" w:line="240" w:lineRule="auto"/>
        <w:jc w:val="both"/>
        <w:rPr>
          <w:rFonts w:ascii="Arial" w:eastAsia="DINPro" w:hAnsi="Arial" w:cs="Arial"/>
          <w:sz w:val="24"/>
          <w:szCs w:val="24"/>
          <w:lang w:val="et-EE"/>
        </w:rPr>
      </w:pPr>
    </w:p>
    <w:p w14:paraId="154C3AEC" w14:textId="624EB332" w:rsidR="002E76F9" w:rsidRDefault="002E76F9" w:rsidP="002E76F9">
      <w:pPr>
        <w:spacing w:before="120" w:after="0" w:line="240" w:lineRule="auto"/>
        <w:jc w:val="both"/>
        <w:rPr>
          <w:rFonts w:ascii="Arial" w:eastAsia="DINPro" w:hAnsi="Arial" w:cs="Arial"/>
          <w:noProof/>
          <w:sz w:val="24"/>
          <w:szCs w:val="24"/>
        </w:rPr>
      </w:pPr>
      <w:r w:rsidRPr="00821D5C">
        <w:rPr>
          <w:rFonts w:ascii="Arial" w:eastAsia="DINPro" w:hAnsi="Arial" w:cs="Arial"/>
          <w:noProof/>
          <w:sz w:val="24"/>
          <w:szCs w:val="24"/>
          <w:lang w:val="et-EE"/>
        </w:rPr>
        <w:t>Eesti Kaubandus-Tööstuskoda (edaspidi: Kaubanduskoda) pöördu</w:t>
      </w:r>
      <w:r>
        <w:rPr>
          <w:rFonts w:ascii="Arial" w:eastAsia="DINPro" w:hAnsi="Arial" w:cs="Arial"/>
          <w:noProof/>
          <w:sz w:val="24"/>
          <w:szCs w:val="24"/>
          <w:lang w:val="et-EE"/>
        </w:rPr>
        <w:t xml:space="preserve">s 25.09.2024 kirjaga nr 4/153 </w:t>
      </w:r>
      <w:r w:rsidRPr="00821D5C">
        <w:rPr>
          <w:rFonts w:ascii="Arial" w:eastAsia="DINPro" w:hAnsi="Arial" w:cs="Arial"/>
          <w:noProof/>
          <w:sz w:val="24"/>
          <w:szCs w:val="24"/>
          <w:lang w:val="et-EE"/>
        </w:rPr>
        <w:t>Sotsiaalministeeriumi poole seoses töötervishoiuarsti teenuse kättesaadavuse probleemiga</w:t>
      </w:r>
      <w:r>
        <w:rPr>
          <w:rFonts w:ascii="Arial" w:eastAsia="DINPro" w:hAnsi="Arial" w:cs="Arial"/>
          <w:noProof/>
          <w:sz w:val="24"/>
          <w:szCs w:val="24"/>
          <w:lang w:val="et-EE"/>
        </w:rPr>
        <w:t xml:space="preserve"> ning tegime probleemi leevendamiseks taaskord ettepaneku anda perearstidele võimalus pakkuda teatud juhtudel töötervishoiuteenust. Täname Sotsiaalministeeriumi 11.11.2024 saadetud nr </w:t>
      </w:r>
      <w:r w:rsidRPr="002E76F9">
        <w:rPr>
          <w:rFonts w:ascii="Arial" w:eastAsia="DINPro" w:hAnsi="Arial" w:cs="Arial"/>
          <w:noProof/>
          <w:sz w:val="24"/>
          <w:szCs w:val="24"/>
        </w:rPr>
        <w:t>1.2-5/2566-2</w:t>
      </w:r>
      <w:r>
        <w:rPr>
          <w:rFonts w:ascii="Arial" w:eastAsia="DINPro" w:hAnsi="Arial" w:cs="Arial"/>
          <w:noProof/>
          <w:sz w:val="24"/>
          <w:szCs w:val="24"/>
        </w:rPr>
        <w:t xml:space="preserve"> vastuse eest, kuid soovime esitada mõned täiendavad küsimused käesoleva teema osas:</w:t>
      </w:r>
    </w:p>
    <w:p w14:paraId="4EF96972" w14:textId="16022CE4" w:rsidR="002E76F9" w:rsidRPr="00462554" w:rsidRDefault="00505445" w:rsidP="002E76F9">
      <w:pPr>
        <w:pStyle w:val="ListParagraph"/>
        <w:numPr>
          <w:ilvl w:val="0"/>
          <w:numId w:val="1"/>
        </w:numPr>
        <w:spacing w:before="120" w:after="0" w:line="240" w:lineRule="auto"/>
        <w:jc w:val="both"/>
        <w:rPr>
          <w:rFonts w:ascii="Arial" w:eastAsia="DINPro" w:hAnsi="Arial" w:cs="Arial"/>
          <w:noProof/>
          <w:sz w:val="24"/>
          <w:szCs w:val="24"/>
        </w:rPr>
      </w:pPr>
      <w:r>
        <w:rPr>
          <w:rFonts w:ascii="Arial" w:eastAsia="DINPro" w:hAnsi="Arial" w:cs="Arial"/>
          <w:noProof/>
          <w:sz w:val="24"/>
          <w:szCs w:val="24"/>
        </w:rPr>
        <w:t>Esmalt olete oma vastuses välja toonud, et „</w:t>
      </w:r>
      <w:r w:rsidRPr="00505445">
        <w:rPr>
          <w:rFonts w:ascii="Arial" w:eastAsia="DINPro" w:hAnsi="Arial" w:cs="Arial"/>
          <w:i/>
          <w:iCs/>
          <w:noProof/>
          <w:sz w:val="24"/>
          <w:szCs w:val="24"/>
          <w:lang w:val="en-US"/>
        </w:rPr>
        <w:t>Esmatasandi tervishoiu jätkusuutlikkuse tagamisel mängivad aina suuremat rolli multidistsiplinaarsed meeskonnad ning uued koostöövormid, vaja on sellist teenusmudelite muutust, mis aitab leevendada tänase süsteemi kitsaskohti nii teenuse kättesaadavuse tagmiseks, ühtlasema kvaliteedi saavutamiseks kui ka peremeditsiini tööjõuturu olukorrast tekkinud jätkusuutlikkuse parandamiseks. Kindlasti näeme erinevate tervishoiuspetsialistide, kelle hulka kuuluvad ka töötervishoiuspetsialistid, võrgustamist ja suuremat koostööd esmatasandil, aga ka tervishoiu ja sotsiaalvaldkonna suuremat integreeritust</w:t>
      </w:r>
      <w:r>
        <w:rPr>
          <w:rFonts w:ascii="Arial" w:eastAsia="DINPro" w:hAnsi="Arial" w:cs="Arial"/>
          <w:noProof/>
          <w:sz w:val="24"/>
          <w:szCs w:val="24"/>
          <w:lang w:val="en-US"/>
        </w:rPr>
        <w:t>”. Mõistame, et töötervishoiuteenuse kättesaadavuse paranadamiseks on vajalikud erinevad koostöövormid ja võrgustumist, kuid soovime teada, kuidas on täpsemalt plaanitud just töötervishoiuarstide teenuse kättesaadavuse puudust leevendada</w:t>
      </w:r>
      <w:r w:rsidR="00C41309">
        <w:rPr>
          <w:rFonts w:ascii="Arial" w:eastAsia="DINPro" w:hAnsi="Arial" w:cs="Arial"/>
          <w:noProof/>
          <w:sz w:val="24"/>
          <w:szCs w:val="24"/>
          <w:lang w:val="en-US"/>
        </w:rPr>
        <w:t xml:space="preserve"> ning millal on plaanis seda teha</w:t>
      </w:r>
      <w:r>
        <w:rPr>
          <w:rFonts w:ascii="Arial" w:eastAsia="DINPro" w:hAnsi="Arial" w:cs="Arial"/>
          <w:noProof/>
          <w:sz w:val="24"/>
          <w:szCs w:val="24"/>
          <w:lang w:val="en-US"/>
        </w:rPr>
        <w:t xml:space="preserve">? </w:t>
      </w:r>
      <w:r w:rsidR="002B4A10">
        <w:rPr>
          <w:rFonts w:ascii="Arial" w:eastAsia="DINPro" w:hAnsi="Arial" w:cs="Arial"/>
          <w:noProof/>
          <w:sz w:val="24"/>
          <w:szCs w:val="24"/>
          <w:lang w:val="en-US"/>
        </w:rPr>
        <w:t>Millised on uued koostöövormid, mis aitaksid seda mure</w:t>
      </w:r>
      <w:r w:rsidR="00740EC8">
        <w:rPr>
          <w:rFonts w:ascii="Arial" w:eastAsia="DINPro" w:hAnsi="Arial" w:cs="Arial"/>
          <w:noProof/>
          <w:sz w:val="24"/>
          <w:szCs w:val="24"/>
          <w:lang w:val="en-US"/>
        </w:rPr>
        <w:t>t</w:t>
      </w:r>
      <w:r w:rsidR="002B4A10">
        <w:rPr>
          <w:rFonts w:ascii="Arial" w:eastAsia="DINPro" w:hAnsi="Arial" w:cs="Arial"/>
          <w:noProof/>
          <w:sz w:val="24"/>
          <w:szCs w:val="24"/>
          <w:lang w:val="en-US"/>
        </w:rPr>
        <w:t xml:space="preserve"> vähendada? </w:t>
      </w:r>
      <w:r w:rsidR="00740EC8">
        <w:rPr>
          <w:rFonts w:ascii="Arial" w:eastAsia="DINPro" w:hAnsi="Arial" w:cs="Arial"/>
          <w:noProof/>
          <w:sz w:val="24"/>
          <w:szCs w:val="24"/>
          <w:lang w:val="en-US"/>
        </w:rPr>
        <w:t>Kuna oleme sama probleemi tõstatanud korduvalt ja mitmete aastate jooksul, siis olukorras, kus situatsioon on selle aja jooksul pigem halvenenud, oleks kohane rääkida juba konkreetsetest sammudest ja ajakavast.</w:t>
      </w:r>
    </w:p>
    <w:p w14:paraId="5DB87936" w14:textId="77777777" w:rsidR="00462554" w:rsidRPr="002B4A10" w:rsidRDefault="00462554" w:rsidP="00462554">
      <w:pPr>
        <w:pStyle w:val="ListParagraph"/>
        <w:spacing w:before="120" w:after="0" w:line="240" w:lineRule="auto"/>
        <w:ind w:left="360"/>
        <w:jc w:val="both"/>
        <w:rPr>
          <w:rFonts w:ascii="Arial" w:eastAsia="DINPro" w:hAnsi="Arial" w:cs="Arial"/>
          <w:noProof/>
          <w:sz w:val="24"/>
          <w:szCs w:val="24"/>
        </w:rPr>
      </w:pPr>
    </w:p>
    <w:p w14:paraId="0A9A2D9E" w14:textId="077B63B3" w:rsidR="002E76F9" w:rsidRPr="002B4A10" w:rsidRDefault="002B4A10" w:rsidP="002E76F9">
      <w:pPr>
        <w:pStyle w:val="ListParagraph"/>
        <w:numPr>
          <w:ilvl w:val="0"/>
          <w:numId w:val="1"/>
        </w:numPr>
        <w:spacing w:before="120" w:after="0" w:line="240" w:lineRule="auto"/>
        <w:jc w:val="both"/>
        <w:rPr>
          <w:rFonts w:ascii="Arial" w:eastAsia="DINPro" w:hAnsi="Arial" w:cs="Arial"/>
          <w:noProof/>
          <w:sz w:val="24"/>
          <w:szCs w:val="24"/>
        </w:rPr>
      </w:pPr>
      <w:r w:rsidRPr="002B4A10">
        <w:rPr>
          <w:rFonts w:ascii="Arial" w:eastAsia="DINPro" w:hAnsi="Arial" w:cs="Arial"/>
          <w:noProof/>
          <w:sz w:val="24"/>
          <w:szCs w:val="24"/>
        </w:rPr>
        <w:t>Olete oma vastuskirjas toonud välja, et „</w:t>
      </w:r>
      <w:r w:rsidRPr="002B4A10">
        <w:rPr>
          <w:rFonts w:ascii="Arial" w:eastAsia="DINPro" w:hAnsi="Arial" w:cs="Arial"/>
          <w:i/>
          <w:iCs/>
          <w:noProof/>
          <w:sz w:val="24"/>
          <w:szCs w:val="24"/>
          <w:lang w:val="en-US"/>
        </w:rPr>
        <w:t>Oleme planeerinud Sotsiaalministeeriumi esmatasandi tervishoiu ja Majandus- ja Kommunikatsiooniministeeriumi töökeskkonna valdkondade vahel kohtumise, et arutada edasisi plaane töötervishoiu teemadel</w:t>
      </w:r>
      <w:r w:rsidRPr="002B4A10">
        <w:rPr>
          <w:rFonts w:ascii="Arial" w:eastAsia="DINPro" w:hAnsi="Arial" w:cs="Arial"/>
          <w:noProof/>
          <w:sz w:val="24"/>
          <w:szCs w:val="24"/>
          <w:lang w:val="en-US"/>
        </w:rPr>
        <w:t>”. Sooviksime teada, millised on järgmised sammud peale arutelu töötervishoiuteenuse kättesaadavuse probleemi lahendamisel</w:t>
      </w:r>
      <w:r>
        <w:rPr>
          <w:rFonts w:ascii="Arial" w:eastAsia="DINPro" w:hAnsi="Arial" w:cs="Arial"/>
          <w:noProof/>
          <w:sz w:val="24"/>
          <w:szCs w:val="24"/>
          <w:lang w:val="en-US"/>
        </w:rPr>
        <w:t>?</w:t>
      </w:r>
      <w:r w:rsidRPr="002B4A10">
        <w:rPr>
          <w:rFonts w:ascii="Arial" w:eastAsia="DINPro" w:hAnsi="Arial" w:cs="Arial"/>
          <w:noProof/>
          <w:sz w:val="24"/>
          <w:szCs w:val="24"/>
          <w:lang w:val="en-US"/>
        </w:rPr>
        <w:t xml:space="preserve"> </w:t>
      </w:r>
      <w:r w:rsidR="00D60447">
        <w:rPr>
          <w:rFonts w:ascii="Arial" w:eastAsia="DINPro" w:hAnsi="Arial" w:cs="Arial"/>
          <w:noProof/>
          <w:sz w:val="24"/>
          <w:szCs w:val="24"/>
          <w:lang w:val="en-US"/>
        </w:rPr>
        <w:t>Lisaks soovime teada,</w:t>
      </w:r>
      <w:r w:rsidR="001C03ED">
        <w:rPr>
          <w:rFonts w:ascii="Arial" w:eastAsia="DINPro" w:hAnsi="Arial" w:cs="Arial"/>
          <w:noProof/>
          <w:sz w:val="24"/>
          <w:szCs w:val="24"/>
          <w:lang w:val="en-US"/>
        </w:rPr>
        <w:t xml:space="preserve"> milline on edasine ajakava, et leida probleemile lahendus</w:t>
      </w:r>
      <w:r>
        <w:rPr>
          <w:rFonts w:ascii="Arial" w:eastAsia="DINPro" w:hAnsi="Arial" w:cs="Arial"/>
          <w:noProof/>
          <w:sz w:val="24"/>
          <w:szCs w:val="24"/>
          <w:lang w:val="en-US"/>
        </w:rPr>
        <w:t>?</w:t>
      </w:r>
      <w:r w:rsidRPr="002B4A10">
        <w:rPr>
          <w:rFonts w:ascii="Arial" w:eastAsia="DINPro" w:hAnsi="Arial" w:cs="Arial"/>
          <w:noProof/>
          <w:sz w:val="24"/>
          <w:szCs w:val="24"/>
          <w:lang w:val="en-US"/>
        </w:rPr>
        <w:t xml:space="preserve"> Rõhutame, et </w:t>
      </w:r>
      <w:r w:rsidRPr="002B4A10">
        <w:rPr>
          <w:rFonts w:ascii="Arial" w:eastAsia="DINPro" w:hAnsi="Arial" w:cs="Arial"/>
          <w:noProof/>
          <w:sz w:val="24"/>
          <w:szCs w:val="24"/>
        </w:rPr>
        <w:t xml:space="preserve">teatud piirkondades, nagu näiteks Hiiumaal, on töötervisehoiuarstide kättesaadavuse probleem kestnud juba aastaid ning see on saanud ka avalikku tähelepanu, kuid probleem on jätkuvalt aktuaalne. </w:t>
      </w:r>
      <w:r w:rsidR="00740EC8">
        <w:rPr>
          <w:rFonts w:ascii="Arial" w:eastAsia="DINPro" w:hAnsi="Arial" w:cs="Arial"/>
          <w:noProof/>
          <w:sz w:val="24"/>
          <w:szCs w:val="24"/>
        </w:rPr>
        <w:t xml:space="preserve">Lihtsam ei ole olukord aga ka mujal, tõmbekeskustest eemal. </w:t>
      </w:r>
      <w:r w:rsidRPr="002B4A10">
        <w:rPr>
          <w:rFonts w:ascii="Arial" w:eastAsia="DINPro" w:hAnsi="Arial" w:cs="Arial"/>
          <w:noProof/>
          <w:sz w:val="24"/>
          <w:szCs w:val="24"/>
        </w:rPr>
        <w:t xml:space="preserve">Leiame, et kuna probleem on olnud aktuaalne </w:t>
      </w:r>
      <w:r>
        <w:rPr>
          <w:rFonts w:ascii="Arial" w:eastAsia="DINPro" w:hAnsi="Arial" w:cs="Arial"/>
          <w:noProof/>
          <w:sz w:val="24"/>
          <w:szCs w:val="24"/>
        </w:rPr>
        <w:t xml:space="preserve">juba mitmeid </w:t>
      </w:r>
      <w:r>
        <w:rPr>
          <w:rFonts w:ascii="Arial" w:eastAsia="DINPro" w:hAnsi="Arial" w:cs="Arial"/>
          <w:noProof/>
          <w:sz w:val="24"/>
          <w:szCs w:val="24"/>
        </w:rPr>
        <w:lastRenderedPageBreak/>
        <w:t xml:space="preserve">aastaid, siis võiks ministeeriumil olla </w:t>
      </w:r>
      <w:r w:rsidR="00740EC8">
        <w:rPr>
          <w:rFonts w:ascii="Arial" w:eastAsia="DINPro" w:hAnsi="Arial" w:cs="Arial"/>
          <w:noProof/>
          <w:sz w:val="24"/>
          <w:szCs w:val="24"/>
        </w:rPr>
        <w:t>konkreetsem</w:t>
      </w:r>
      <w:r>
        <w:rPr>
          <w:rFonts w:ascii="Arial" w:eastAsia="DINPro" w:hAnsi="Arial" w:cs="Arial"/>
          <w:noProof/>
          <w:sz w:val="24"/>
          <w:szCs w:val="24"/>
        </w:rPr>
        <w:t xml:space="preserve"> plaan, kuidas</w:t>
      </w:r>
      <w:r w:rsidR="00740EC8">
        <w:rPr>
          <w:rFonts w:ascii="Arial" w:eastAsia="DINPro" w:hAnsi="Arial" w:cs="Arial"/>
          <w:noProof/>
          <w:sz w:val="24"/>
          <w:szCs w:val="24"/>
        </w:rPr>
        <w:t xml:space="preserve"> probleemi lahendada või milliseid otsuseid tuleks langetada</w:t>
      </w:r>
      <w:r>
        <w:rPr>
          <w:rFonts w:ascii="Arial" w:eastAsia="DINPro" w:hAnsi="Arial" w:cs="Arial"/>
          <w:noProof/>
          <w:sz w:val="24"/>
          <w:szCs w:val="24"/>
        </w:rPr>
        <w:t xml:space="preserve">. </w:t>
      </w:r>
      <w:r w:rsidR="00740EC8">
        <w:rPr>
          <w:rFonts w:ascii="Arial" w:eastAsia="DINPro" w:hAnsi="Arial" w:cs="Arial"/>
          <w:noProof/>
          <w:sz w:val="24"/>
          <w:szCs w:val="24"/>
        </w:rPr>
        <w:t>Lisaks loodame, et kaasate aktiivselt planeeritud aruteludesse ka ettevõtjate eindajad.</w:t>
      </w:r>
      <w:r>
        <w:rPr>
          <w:rFonts w:ascii="Arial" w:eastAsia="DINPro" w:hAnsi="Arial" w:cs="Arial"/>
          <w:noProof/>
          <w:sz w:val="24"/>
          <w:szCs w:val="24"/>
        </w:rPr>
        <w:t xml:space="preserve"> </w:t>
      </w:r>
    </w:p>
    <w:p w14:paraId="1997B945" w14:textId="77777777" w:rsidR="002E76F9" w:rsidRDefault="002E76F9" w:rsidP="002E76F9">
      <w:pPr>
        <w:spacing w:before="120" w:after="0" w:line="240" w:lineRule="auto"/>
        <w:jc w:val="both"/>
        <w:rPr>
          <w:rFonts w:ascii="Arial" w:eastAsia="DINPro" w:hAnsi="Arial" w:cs="Arial"/>
          <w:noProof/>
          <w:sz w:val="24"/>
          <w:szCs w:val="24"/>
          <w:lang w:val="et-EE"/>
        </w:rPr>
      </w:pPr>
    </w:p>
    <w:p w14:paraId="4E5CA3A4" w14:textId="77777777" w:rsidR="002E76F9" w:rsidRDefault="002E76F9" w:rsidP="002E76F9">
      <w:pPr>
        <w:spacing w:after="0" w:line="240" w:lineRule="auto"/>
        <w:rPr>
          <w:rFonts w:ascii="Arial" w:hAnsi="Arial" w:cs="Arial"/>
          <w:sz w:val="24"/>
          <w:szCs w:val="24"/>
          <w:lang w:val="et-EE" w:eastAsia="et-EE"/>
        </w:rPr>
      </w:pPr>
    </w:p>
    <w:p w14:paraId="52FEB14E" w14:textId="77777777" w:rsidR="002E76F9" w:rsidRDefault="002E76F9" w:rsidP="002E76F9">
      <w:pPr>
        <w:spacing w:after="0" w:line="240" w:lineRule="auto"/>
        <w:rPr>
          <w:rFonts w:ascii="Arial" w:hAnsi="Arial" w:cs="Arial"/>
          <w:sz w:val="24"/>
          <w:szCs w:val="24"/>
          <w:lang w:val="et-EE" w:eastAsia="et-EE"/>
        </w:rPr>
      </w:pPr>
    </w:p>
    <w:p w14:paraId="0FE4D84D" w14:textId="77777777" w:rsidR="002E76F9" w:rsidRPr="002F1E7F" w:rsidRDefault="002E76F9" w:rsidP="002E76F9">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Lugupidamisega</w:t>
      </w:r>
    </w:p>
    <w:p w14:paraId="594AC914" w14:textId="77777777" w:rsidR="002E76F9" w:rsidRPr="002F1E7F" w:rsidRDefault="002E76F9" w:rsidP="002E76F9">
      <w:pPr>
        <w:spacing w:after="0" w:line="240" w:lineRule="auto"/>
        <w:rPr>
          <w:rFonts w:ascii="Arial" w:hAnsi="Arial" w:cs="Arial"/>
          <w:sz w:val="24"/>
          <w:szCs w:val="24"/>
          <w:lang w:val="et-EE" w:eastAsia="et-EE"/>
        </w:rPr>
      </w:pPr>
    </w:p>
    <w:p w14:paraId="2510EC91" w14:textId="77777777" w:rsidR="002E76F9" w:rsidRDefault="002E76F9" w:rsidP="002E76F9">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15504A86" w14:textId="77777777" w:rsidR="002E76F9" w:rsidRPr="002F1E7F" w:rsidRDefault="002E76F9" w:rsidP="002E76F9">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4447B3F9" w14:textId="77777777" w:rsidR="002E76F9" w:rsidRPr="002F1E7F" w:rsidRDefault="002E76F9" w:rsidP="002E76F9">
      <w:pPr>
        <w:spacing w:after="0" w:line="240" w:lineRule="auto"/>
        <w:rPr>
          <w:rFonts w:ascii="Arial" w:hAnsi="Arial" w:cs="Arial"/>
          <w:sz w:val="24"/>
          <w:szCs w:val="24"/>
          <w:lang w:val="et-EE" w:eastAsia="et-EE"/>
        </w:rPr>
      </w:pPr>
      <w:r>
        <w:rPr>
          <w:rFonts w:ascii="Arial" w:hAnsi="Arial" w:cs="Arial"/>
          <w:sz w:val="24"/>
          <w:szCs w:val="24"/>
          <w:lang w:val="et-EE" w:eastAsia="et-EE"/>
        </w:rPr>
        <w:t xml:space="preserve">Eesti </w:t>
      </w:r>
      <w:proofErr w:type="spellStart"/>
      <w:r>
        <w:rPr>
          <w:rFonts w:ascii="Arial" w:hAnsi="Arial" w:cs="Arial"/>
          <w:sz w:val="24"/>
          <w:szCs w:val="24"/>
          <w:lang w:val="et-EE" w:eastAsia="et-EE"/>
        </w:rPr>
        <w:t>Kaubandus-Tööstuskoja</w:t>
      </w:r>
      <w:proofErr w:type="spellEnd"/>
      <w:r>
        <w:rPr>
          <w:rFonts w:ascii="Arial" w:hAnsi="Arial" w:cs="Arial"/>
          <w:sz w:val="24"/>
          <w:szCs w:val="24"/>
          <w:lang w:val="et-EE" w:eastAsia="et-EE"/>
        </w:rPr>
        <w:t xml:space="preserve"> p</w:t>
      </w:r>
      <w:r w:rsidRPr="002F1E7F">
        <w:rPr>
          <w:rFonts w:ascii="Arial" w:hAnsi="Arial" w:cs="Arial"/>
          <w:sz w:val="24"/>
          <w:szCs w:val="24"/>
          <w:lang w:val="et-EE" w:eastAsia="et-EE"/>
        </w:rPr>
        <w:t>eadirektor</w:t>
      </w:r>
    </w:p>
    <w:p w14:paraId="0DD02144" w14:textId="77777777" w:rsidR="002E76F9" w:rsidRPr="002F1E7F" w:rsidRDefault="002E76F9" w:rsidP="002E76F9">
      <w:pPr>
        <w:spacing w:after="0" w:line="240" w:lineRule="auto"/>
        <w:rPr>
          <w:rFonts w:ascii="Arial" w:hAnsi="Arial" w:cs="Arial"/>
          <w:sz w:val="24"/>
          <w:szCs w:val="24"/>
          <w:lang w:val="et-EE" w:eastAsia="et-EE"/>
        </w:rPr>
      </w:pPr>
    </w:p>
    <w:p w14:paraId="0498DDF6" w14:textId="77777777" w:rsidR="002E76F9" w:rsidRPr="002F1E7F" w:rsidRDefault="002E76F9" w:rsidP="002E76F9">
      <w:pPr>
        <w:spacing w:after="0" w:line="240" w:lineRule="auto"/>
        <w:rPr>
          <w:rFonts w:ascii="Arial" w:hAnsi="Arial" w:cs="Arial"/>
          <w:sz w:val="24"/>
          <w:szCs w:val="24"/>
          <w:lang w:val="et-EE" w:eastAsia="et-EE"/>
        </w:rPr>
      </w:pPr>
    </w:p>
    <w:p w14:paraId="7787D8F1" w14:textId="77777777" w:rsidR="002E76F9" w:rsidRDefault="002E76F9" w:rsidP="002E76F9">
      <w:pPr>
        <w:spacing w:after="0" w:line="240" w:lineRule="auto"/>
        <w:rPr>
          <w:rFonts w:ascii="Arial" w:hAnsi="Arial" w:cs="Arial"/>
          <w:sz w:val="24"/>
          <w:szCs w:val="24"/>
          <w:lang w:val="et-EE" w:eastAsia="et-EE"/>
        </w:rPr>
      </w:pPr>
    </w:p>
    <w:p w14:paraId="2A6BDA24" w14:textId="77777777" w:rsidR="00740EC8" w:rsidRDefault="00740EC8" w:rsidP="002E76F9">
      <w:pPr>
        <w:spacing w:after="0" w:line="240" w:lineRule="auto"/>
        <w:rPr>
          <w:rFonts w:ascii="Arial" w:hAnsi="Arial" w:cs="Arial"/>
          <w:sz w:val="24"/>
          <w:szCs w:val="24"/>
          <w:lang w:val="et-EE" w:eastAsia="et-EE"/>
        </w:rPr>
      </w:pPr>
    </w:p>
    <w:p w14:paraId="3979C67E" w14:textId="77777777" w:rsidR="00740EC8" w:rsidRPr="002F1E7F" w:rsidRDefault="00740EC8" w:rsidP="002E76F9">
      <w:pPr>
        <w:spacing w:after="0" w:line="240" w:lineRule="auto"/>
        <w:rPr>
          <w:rFonts w:ascii="Arial" w:hAnsi="Arial" w:cs="Arial"/>
          <w:sz w:val="24"/>
          <w:szCs w:val="24"/>
          <w:lang w:val="et-EE" w:eastAsia="et-EE"/>
        </w:rPr>
      </w:pPr>
    </w:p>
    <w:p w14:paraId="319A86B2" w14:textId="77777777" w:rsidR="002E76F9" w:rsidRPr="002F1E7F" w:rsidRDefault="002E76F9" w:rsidP="002E76F9">
      <w:pPr>
        <w:spacing w:after="0" w:line="240" w:lineRule="auto"/>
        <w:rPr>
          <w:rFonts w:ascii="Arial" w:hAnsi="Arial" w:cs="Arial"/>
          <w:sz w:val="24"/>
          <w:szCs w:val="24"/>
          <w:lang w:val="et-EE" w:eastAsia="et-EE"/>
        </w:rPr>
      </w:pPr>
    </w:p>
    <w:p w14:paraId="102E18EF" w14:textId="77777777" w:rsidR="002E76F9" w:rsidRPr="002F1E7F" w:rsidRDefault="002E76F9" w:rsidP="002E76F9">
      <w:pPr>
        <w:spacing w:after="0" w:line="240" w:lineRule="auto"/>
        <w:rPr>
          <w:rFonts w:ascii="Arial" w:hAnsi="Arial" w:cs="Arial"/>
          <w:sz w:val="24"/>
          <w:szCs w:val="24"/>
          <w:lang w:val="et-EE" w:eastAsia="et-EE"/>
        </w:rPr>
      </w:pPr>
    </w:p>
    <w:p w14:paraId="537F3A20" w14:textId="77777777" w:rsidR="002E76F9" w:rsidRDefault="002E76F9" w:rsidP="002E76F9">
      <w:pPr>
        <w:rPr>
          <w:rFonts w:ascii="Arial" w:hAnsi="Arial" w:cs="Arial"/>
          <w:sz w:val="24"/>
          <w:szCs w:val="24"/>
          <w:lang w:val="et-EE" w:eastAsia="et-EE"/>
        </w:rPr>
      </w:pPr>
      <w:r>
        <w:rPr>
          <w:rFonts w:ascii="Arial" w:hAnsi="Arial" w:cs="Arial"/>
          <w:sz w:val="24"/>
          <w:szCs w:val="24"/>
          <w:lang w:val="et-EE" w:eastAsia="et-EE"/>
        </w:rPr>
        <w:t xml:space="preserve">Ireen Tarto </w:t>
      </w:r>
    </w:p>
    <w:p w14:paraId="52E5CB65" w14:textId="77777777" w:rsidR="002E76F9" w:rsidRDefault="002E76F9" w:rsidP="002E76F9">
      <w:hyperlink r:id="rId7" w:history="1">
        <w:r w:rsidRPr="00896432">
          <w:rPr>
            <w:rStyle w:val="Hyperlink"/>
            <w:rFonts w:ascii="Arial" w:hAnsi="Arial" w:cs="Arial"/>
            <w:sz w:val="24"/>
            <w:szCs w:val="24"/>
            <w:lang w:val="et-EE" w:eastAsia="et-EE"/>
          </w:rPr>
          <w:t>Ireen.tarto@koda.ee</w:t>
        </w:r>
      </w:hyperlink>
      <w:r>
        <w:rPr>
          <w:rFonts w:ascii="Arial" w:hAnsi="Arial" w:cs="Arial"/>
          <w:sz w:val="24"/>
          <w:szCs w:val="24"/>
          <w:lang w:val="et-EE" w:eastAsia="et-EE"/>
        </w:rPr>
        <w:t xml:space="preserve"> </w:t>
      </w:r>
    </w:p>
    <w:p w14:paraId="7ED29B09" w14:textId="77777777" w:rsidR="002E25D2" w:rsidRDefault="002E25D2"/>
    <w:sectPr w:rsidR="002E25D2" w:rsidSect="002E76F9">
      <w:headerReference w:type="default" r:id="rId8"/>
      <w:footerReference w:type="default" r:id="rId9"/>
      <w:headerReference w:type="first" r:id="rId10"/>
      <w:footerReference w:type="first" r:id="rId11"/>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25D52" w14:textId="77777777" w:rsidR="00BA53C1" w:rsidRDefault="00BA53C1">
      <w:pPr>
        <w:spacing w:after="0" w:line="240" w:lineRule="auto"/>
      </w:pPr>
      <w:r>
        <w:separator/>
      </w:r>
    </w:p>
  </w:endnote>
  <w:endnote w:type="continuationSeparator" w:id="0">
    <w:p w14:paraId="6BDF3D29" w14:textId="77777777" w:rsidR="00BA53C1" w:rsidRDefault="00BA53C1">
      <w:pPr>
        <w:spacing w:after="0" w:line="240" w:lineRule="auto"/>
      </w:pPr>
      <w:r>
        <w:continuationSeparator/>
      </w:r>
    </w:p>
  </w:endnote>
  <w:endnote w:type="continuationNotice" w:id="1">
    <w:p w14:paraId="4AA84B4C" w14:textId="77777777" w:rsidR="00BA53C1" w:rsidRDefault="00BA5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FC000" w14:textId="77777777" w:rsidR="00253ACE" w:rsidRPr="00FF0918" w:rsidRDefault="00740EC8"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72E5B748" w14:textId="77777777" w:rsidR="00253ACE" w:rsidRPr="00FF0918" w:rsidRDefault="00740EC8">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5201" w14:textId="77777777" w:rsidR="00253ACE" w:rsidRPr="00BF3929" w:rsidRDefault="00740EC8"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1696B560" w14:textId="77777777" w:rsidR="00253ACE" w:rsidRPr="00BF3929" w:rsidRDefault="00740EC8"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253ACE"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w:t>
    </w:r>
    <w:r w:rsidRPr="004730FA">
      <w:rPr>
        <w:color w:val="808080" w:themeColor="background1" w:themeShade="80"/>
        <w:sz w:val="14"/>
        <w:szCs w:val="20"/>
      </w:rPr>
      <w:t>KUULUB LIGI 3</w:t>
    </w:r>
    <w:r>
      <w:rPr>
        <w:color w:val="808080" w:themeColor="background1" w:themeShade="80"/>
        <w:sz w:val="14"/>
        <w:szCs w:val="20"/>
      </w:rPr>
      <w:t>5</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6DA91" w14:textId="77777777" w:rsidR="00BA53C1" w:rsidRDefault="00BA53C1">
      <w:pPr>
        <w:spacing w:after="0" w:line="240" w:lineRule="auto"/>
      </w:pPr>
      <w:r>
        <w:separator/>
      </w:r>
    </w:p>
  </w:footnote>
  <w:footnote w:type="continuationSeparator" w:id="0">
    <w:p w14:paraId="77769B48" w14:textId="77777777" w:rsidR="00BA53C1" w:rsidRDefault="00BA53C1">
      <w:pPr>
        <w:spacing w:after="0" w:line="240" w:lineRule="auto"/>
      </w:pPr>
      <w:r>
        <w:continuationSeparator/>
      </w:r>
    </w:p>
  </w:footnote>
  <w:footnote w:type="continuationNotice" w:id="1">
    <w:p w14:paraId="785B9D6E" w14:textId="77777777" w:rsidR="00BA53C1" w:rsidRDefault="00BA53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8BF80" w14:textId="77777777" w:rsidR="00253ACE" w:rsidRDefault="00740EC8" w:rsidP="00C0691C">
    <w:pPr>
      <w:pStyle w:val="Header"/>
    </w:pPr>
    <w:r w:rsidRPr="00D30DF8">
      <w:rPr>
        <w:noProof/>
        <w:lang w:val="et-EE" w:eastAsia="et-EE"/>
      </w:rPr>
      <w:drawing>
        <wp:anchor distT="0" distB="0" distL="114300" distR="114300" simplePos="0" relativeHeight="251658243" behindDoc="0" locked="0" layoutInCell="1" allowOverlap="1" wp14:anchorId="05D6B61A" wp14:editId="1914B640">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1" behindDoc="0" locked="0" layoutInCell="1" allowOverlap="1" wp14:anchorId="4AA06E92" wp14:editId="07BEAF29">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D399AA"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4E977B39" w14:textId="77777777" w:rsidR="00253ACE" w:rsidRPr="00C0691C" w:rsidRDefault="00253ACE"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FA0CA" w14:textId="77777777" w:rsidR="00253ACE" w:rsidRDefault="00740EC8">
    <w:pPr>
      <w:pStyle w:val="Header"/>
    </w:pPr>
    <w:r w:rsidRPr="00D30DF8">
      <w:rPr>
        <w:noProof/>
        <w:lang w:val="et-EE" w:eastAsia="et-EE"/>
      </w:rPr>
      <w:drawing>
        <wp:anchor distT="0" distB="0" distL="114300" distR="114300" simplePos="0" relativeHeight="251658242" behindDoc="0" locked="0" layoutInCell="1" allowOverlap="1" wp14:anchorId="39525C63" wp14:editId="27AF070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0" behindDoc="0" locked="0" layoutInCell="1" allowOverlap="1" wp14:anchorId="00AE4356" wp14:editId="3859E3E7">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91B083"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951BF"/>
    <w:multiLevelType w:val="hybridMultilevel"/>
    <w:tmpl w:val="BB4CDD8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97324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F9"/>
    <w:rsid w:val="00121729"/>
    <w:rsid w:val="001C03ED"/>
    <w:rsid w:val="001C6449"/>
    <w:rsid w:val="00253ACE"/>
    <w:rsid w:val="00262C27"/>
    <w:rsid w:val="002B4A10"/>
    <w:rsid w:val="002E25D2"/>
    <w:rsid w:val="002E76F9"/>
    <w:rsid w:val="00315DC6"/>
    <w:rsid w:val="00462554"/>
    <w:rsid w:val="00505445"/>
    <w:rsid w:val="006B492B"/>
    <w:rsid w:val="006C27D7"/>
    <w:rsid w:val="00740EC8"/>
    <w:rsid w:val="007E0FD1"/>
    <w:rsid w:val="00801418"/>
    <w:rsid w:val="00941FAC"/>
    <w:rsid w:val="00AF6BE8"/>
    <w:rsid w:val="00BA53C1"/>
    <w:rsid w:val="00C41309"/>
    <w:rsid w:val="00C41B28"/>
    <w:rsid w:val="00CE74EA"/>
    <w:rsid w:val="00CF42AC"/>
    <w:rsid w:val="00D44516"/>
    <w:rsid w:val="00D60447"/>
    <w:rsid w:val="00E71528"/>
    <w:rsid w:val="00E75DD2"/>
    <w:rsid w:val="00FB0E5F"/>
    <w:rsid w:val="00FB2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6F33"/>
  <w15:chartTrackingRefBased/>
  <w15:docId w15:val="{DB970E68-0576-46DE-BD9C-9E67C59D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6F9"/>
    <w:rPr>
      <w:kern w:val="0"/>
      <w14:ligatures w14:val="none"/>
    </w:rPr>
  </w:style>
  <w:style w:type="paragraph" w:styleId="Heading1">
    <w:name w:val="heading 1"/>
    <w:basedOn w:val="Normal"/>
    <w:next w:val="Normal"/>
    <w:link w:val="Heading1Char"/>
    <w:uiPriority w:val="9"/>
    <w:qFormat/>
    <w:rsid w:val="002E76F9"/>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t-EE"/>
      <w14:ligatures w14:val="standardContextual"/>
    </w:rPr>
  </w:style>
  <w:style w:type="paragraph" w:styleId="Heading2">
    <w:name w:val="heading 2"/>
    <w:basedOn w:val="Normal"/>
    <w:next w:val="Normal"/>
    <w:link w:val="Heading2Char"/>
    <w:uiPriority w:val="9"/>
    <w:semiHidden/>
    <w:unhideWhenUsed/>
    <w:qFormat/>
    <w:rsid w:val="002E76F9"/>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t-EE"/>
      <w14:ligatures w14:val="standardContextual"/>
    </w:rPr>
  </w:style>
  <w:style w:type="paragraph" w:styleId="Heading3">
    <w:name w:val="heading 3"/>
    <w:basedOn w:val="Normal"/>
    <w:next w:val="Normal"/>
    <w:link w:val="Heading3Char"/>
    <w:uiPriority w:val="9"/>
    <w:semiHidden/>
    <w:unhideWhenUsed/>
    <w:qFormat/>
    <w:rsid w:val="002E76F9"/>
    <w:pPr>
      <w:keepNext/>
      <w:keepLines/>
      <w:spacing w:before="160" w:after="80"/>
      <w:outlineLvl w:val="2"/>
    </w:pPr>
    <w:rPr>
      <w:rFonts w:eastAsiaTheme="majorEastAsia" w:cstheme="majorBidi"/>
      <w:color w:val="0F4761" w:themeColor="accent1" w:themeShade="BF"/>
      <w:kern w:val="2"/>
      <w:sz w:val="28"/>
      <w:szCs w:val="28"/>
      <w:lang w:val="et-EE"/>
      <w14:ligatures w14:val="standardContextual"/>
    </w:rPr>
  </w:style>
  <w:style w:type="paragraph" w:styleId="Heading4">
    <w:name w:val="heading 4"/>
    <w:basedOn w:val="Normal"/>
    <w:next w:val="Normal"/>
    <w:link w:val="Heading4Char"/>
    <w:uiPriority w:val="9"/>
    <w:semiHidden/>
    <w:unhideWhenUsed/>
    <w:qFormat/>
    <w:rsid w:val="002E76F9"/>
    <w:pPr>
      <w:keepNext/>
      <w:keepLines/>
      <w:spacing w:before="80" w:after="40"/>
      <w:outlineLvl w:val="3"/>
    </w:pPr>
    <w:rPr>
      <w:rFonts w:eastAsiaTheme="majorEastAsia" w:cstheme="majorBidi"/>
      <w:i/>
      <w:iCs/>
      <w:color w:val="0F4761" w:themeColor="accent1" w:themeShade="BF"/>
      <w:kern w:val="2"/>
      <w:lang w:val="et-EE"/>
      <w14:ligatures w14:val="standardContextual"/>
    </w:rPr>
  </w:style>
  <w:style w:type="paragraph" w:styleId="Heading5">
    <w:name w:val="heading 5"/>
    <w:basedOn w:val="Normal"/>
    <w:next w:val="Normal"/>
    <w:link w:val="Heading5Char"/>
    <w:uiPriority w:val="9"/>
    <w:semiHidden/>
    <w:unhideWhenUsed/>
    <w:qFormat/>
    <w:rsid w:val="002E76F9"/>
    <w:pPr>
      <w:keepNext/>
      <w:keepLines/>
      <w:spacing w:before="80" w:after="40"/>
      <w:outlineLvl w:val="4"/>
    </w:pPr>
    <w:rPr>
      <w:rFonts w:eastAsiaTheme="majorEastAsia" w:cstheme="majorBidi"/>
      <w:color w:val="0F4761" w:themeColor="accent1" w:themeShade="BF"/>
      <w:kern w:val="2"/>
      <w:lang w:val="et-EE"/>
      <w14:ligatures w14:val="standardContextual"/>
    </w:rPr>
  </w:style>
  <w:style w:type="paragraph" w:styleId="Heading6">
    <w:name w:val="heading 6"/>
    <w:basedOn w:val="Normal"/>
    <w:next w:val="Normal"/>
    <w:link w:val="Heading6Char"/>
    <w:uiPriority w:val="9"/>
    <w:semiHidden/>
    <w:unhideWhenUsed/>
    <w:qFormat/>
    <w:rsid w:val="002E76F9"/>
    <w:pPr>
      <w:keepNext/>
      <w:keepLines/>
      <w:spacing w:before="40" w:after="0"/>
      <w:outlineLvl w:val="5"/>
    </w:pPr>
    <w:rPr>
      <w:rFonts w:eastAsiaTheme="majorEastAsia" w:cstheme="majorBidi"/>
      <w:i/>
      <w:iCs/>
      <w:color w:val="595959" w:themeColor="text1" w:themeTint="A6"/>
      <w:kern w:val="2"/>
      <w:lang w:val="et-EE"/>
      <w14:ligatures w14:val="standardContextual"/>
    </w:rPr>
  </w:style>
  <w:style w:type="paragraph" w:styleId="Heading7">
    <w:name w:val="heading 7"/>
    <w:basedOn w:val="Normal"/>
    <w:next w:val="Normal"/>
    <w:link w:val="Heading7Char"/>
    <w:uiPriority w:val="9"/>
    <w:semiHidden/>
    <w:unhideWhenUsed/>
    <w:qFormat/>
    <w:rsid w:val="002E76F9"/>
    <w:pPr>
      <w:keepNext/>
      <w:keepLines/>
      <w:spacing w:before="40" w:after="0"/>
      <w:outlineLvl w:val="6"/>
    </w:pPr>
    <w:rPr>
      <w:rFonts w:eastAsiaTheme="majorEastAsia" w:cstheme="majorBidi"/>
      <w:color w:val="595959" w:themeColor="text1" w:themeTint="A6"/>
      <w:kern w:val="2"/>
      <w:lang w:val="et-EE"/>
      <w14:ligatures w14:val="standardContextual"/>
    </w:rPr>
  </w:style>
  <w:style w:type="paragraph" w:styleId="Heading8">
    <w:name w:val="heading 8"/>
    <w:basedOn w:val="Normal"/>
    <w:next w:val="Normal"/>
    <w:link w:val="Heading8Char"/>
    <w:uiPriority w:val="9"/>
    <w:semiHidden/>
    <w:unhideWhenUsed/>
    <w:qFormat/>
    <w:rsid w:val="002E76F9"/>
    <w:pPr>
      <w:keepNext/>
      <w:keepLines/>
      <w:spacing w:after="0"/>
      <w:outlineLvl w:val="7"/>
    </w:pPr>
    <w:rPr>
      <w:rFonts w:eastAsiaTheme="majorEastAsia" w:cstheme="majorBidi"/>
      <w:i/>
      <w:iCs/>
      <w:color w:val="272727" w:themeColor="text1" w:themeTint="D8"/>
      <w:kern w:val="2"/>
      <w:lang w:val="et-EE"/>
      <w14:ligatures w14:val="standardContextual"/>
    </w:rPr>
  </w:style>
  <w:style w:type="paragraph" w:styleId="Heading9">
    <w:name w:val="heading 9"/>
    <w:basedOn w:val="Normal"/>
    <w:next w:val="Normal"/>
    <w:link w:val="Heading9Char"/>
    <w:uiPriority w:val="9"/>
    <w:semiHidden/>
    <w:unhideWhenUsed/>
    <w:qFormat/>
    <w:rsid w:val="002E76F9"/>
    <w:pPr>
      <w:keepNext/>
      <w:keepLines/>
      <w:spacing w:after="0"/>
      <w:outlineLvl w:val="8"/>
    </w:pPr>
    <w:rPr>
      <w:rFonts w:eastAsiaTheme="majorEastAsia" w:cstheme="majorBidi"/>
      <w:color w:val="272727" w:themeColor="text1" w:themeTint="D8"/>
      <w:kern w:val="2"/>
      <w:lang w:val="et-E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6F9"/>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2E76F9"/>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2E76F9"/>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2E76F9"/>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2E76F9"/>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2E76F9"/>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2E76F9"/>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2E76F9"/>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2E76F9"/>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2E76F9"/>
    <w:pPr>
      <w:spacing w:after="80" w:line="240" w:lineRule="auto"/>
      <w:contextualSpacing/>
    </w:pPr>
    <w:rPr>
      <w:rFonts w:asciiTheme="majorHAnsi" w:eastAsiaTheme="majorEastAsia" w:hAnsiTheme="majorHAnsi" w:cstheme="majorBidi"/>
      <w:spacing w:val="-10"/>
      <w:kern w:val="28"/>
      <w:sz w:val="56"/>
      <w:szCs w:val="56"/>
      <w:lang w:val="et-EE"/>
      <w14:ligatures w14:val="standardContextual"/>
    </w:rPr>
  </w:style>
  <w:style w:type="character" w:customStyle="1" w:styleId="TitleChar">
    <w:name w:val="Title Char"/>
    <w:basedOn w:val="DefaultParagraphFont"/>
    <w:link w:val="Title"/>
    <w:uiPriority w:val="10"/>
    <w:rsid w:val="002E76F9"/>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2E76F9"/>
    <w:pPr>
      <w:numPr>
        <w:ilvl w:val="1"/>
      </w:numPr>
    </w:pPr>
    <w:rPr>
      <w:rFonts w:eastAsiaTheme="majorEastAsia" w:cstheme="majorBidi"/>
      <w:color w:val="595959" w:themeColor="text1" w:themeTint="A6"/>
      <w:spacing w:val="15"/>
      <w:kern w:val="2"/>
      <w:sz w:val="28"/>
      <w:szCs w:val="28"/>
      <w:lang w:val="et-EE"/>
      <w14:ligatures w14:val="standardContextual"/>
    </w:rPr>
  </w:style>
  <w:style w:type="character" w:customStyle="1" w:styleId="SubtitleChar">
    <w:name w:val="Subtitle Char"/>
    <w:basedOn w:val="DefaultParagraphFont"/>
    <w:link w:val="Subtitle"/>
    <w:uiPriority w:val="11"/>
    <w:rsid w:val="002E76F9"/>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2E76F9"/>
    <w:pPr>
      <w:spacing w:before="160"/>
      <w:jc w:val="center"/>
    </w:pPr>
    <w:rPr>
      <w:i/>
      <w:iCs/>
      <w:color w:val="404040" w:themeColor="text1" w:themeTint="BF"/>
      <w:kern w:val="2"/>
      <w:lang w:val="et-EE"/>
      <w14:ligatures w14:val="standardContextual"/>
    </w:rPr>
  </w:style>
  <w:style w:type="character" w:customStyle="1" w:styleId="QuoteChar">
    <w:name w:val="Quote Char"/>
    <w:basedOn w:val="DefaultParagraphFont"/>
    <w:link w:val="Quote"/>
    <w:uiPriority w:val="29"/>
    <w:rsid w:val="002E76F9"/>
    <w:rPr>
      <w:i/>
      <w:iCs/>
      <w:color w:val="404040" w:themeColor="text1" w:themeTint="BF"/>
      <w:lang w:val="et-EE"/>
    </w:rPr>
  </w:style>
  <w:style w:type="paragraph" w:styleId="ListParagraph">
    <w:name w:val="List Paragraph"/>
    <w:basedOn w:val="Normal"/>
    <w:uiPriority w:val="34"/>
    <w:qFormat/>
    <w:rsid w:val="002E76F9"/>
    <w:pPr>
      <w:ind w:left="720"/>
      <w:contextualSpacing/>
    </w:pPr>
    <w:rPr>
      <w:kern w:val="2"/>
      <w:lang w:val="et-EE"/>
      <w14:ligatures w14:val="standardContextual"/>
    </w:rPr>
  </w:style>
  <w:style w:type="character" w:styleId="IntenseEmphasis">
    <w:name w:val="Intense Emphasis"/>
    <w:basedOn w:val="DefaultParagraphFont"/>
    <w:uiPriority w:val="21"/>
    <w:qFormat/>
    <w:rsid w:val="002E76F9"/>
    <w:rPr>
      <w:i/>
      <w:iCs/>
      <w:color w:val="0F4761" w:themeColor="accent1" w:themeShade="BF"/>
    </w:rPr>
  </w:style>
  <w:style w:type="paragraph" w:styleId="IntenseQuote">
    <w:name w:val="Intense Quote"/>
    <w:basedOn w:val="Normal"/>
    <w:next w:val="Normal"/>
    <w:link w:val="IntenseQuoteChar"/>
    <w:uiPriority w:val="30"/>
    <w:qFormat/>
    <w:rsid w:val="002E7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t-EE"/>
      <w14:ligatures w14:val="standardContextual"/>
    </w:rPr>
  </w:style>
  <w:style w:type="character" w:customStyle="1" w:styleId="IntenseQuoteChar">
    <w:name w:val="Intense Quote Char"/>
    <w:basedOn w:val="DefaultParagraphFont"/>
    <w:link w:val="IntenseQuote"/>
    <w:uiPriority w:val="30"/>
    <w:rsid w:val="002E76F9"/>
    <w:rPr>
      <w:i/>
      <w:iCs/>
      <w:color w:val="0F4761" w:themeColor="accent1" w:themeShade="BF"/>
      <w:lang w:val="et-EE"/>
    </w:rPr>
  </w:style>
  <w:style w:type="character" w:styleId="IntenseReference">
    <w:name w:val="Intense Reference"/>
    <w:basedOn w:val="DefaultParagraphFont"/>
    <w:uiPriority w:val="32"/>
    <w:qFormat/>
    <w:rsid w:val="002E76F9"/>
    <w:rPr>
      <w:b/>
      <w:bCs/>
      <w:smallCaps/>
      <w:color w:val="0F4761" w:themeColor="accent1" w:themeShade="BF"/>
      <w:spacing w:val="5"/>
    </w:rPr>
  </w:style>
  <w:style w:type="paragraph" w:styleId="Header">
    <w:name w:val="header"/>
    <w:basedOn w:val="Normal"/>
    <w:link w:val="HeaderChar"/>
    <w:uiPriority w:val="99"/>
    <w:unhideWhenUsed/>
    <w:rsid w:val="002E7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F9"/>
    <w:rPr>
      <w:kern w:val="0"/>
      <w14:ligatures w14:val="none"/>
    </w:rPr>
  </w:style>
  <w:style w:type="paragraph" w:styleId="Footer">
    <w:name w:val="footer"/>
    <w:basedOn w:val="Normal"/>
    <w:link w:val="FooterChar"/>
    <w:uiPriority w:val="99"/>
    <w:unhideWhenUsed/>
    <w:rsid w:val="002E76F9"/>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2E76F9"/>
    <w:rPr>
      <w:kern w:val="0"/>
      <w:sz w:val="16"/>
      <w14:ligatures w14:val="none"/>
    </w:rPr>
  </w:style>
  <w:style w:type="character" w:styleId="Hyperlink">
    <w:name w:val="Hyperlink"/>
    <w:basedOn w:val="DefaultParagraphFont"/>
    <w:uiPriority w:val="99"/>
    <w:unhideWhenUsed/>
    <w:rsid w:val="002E76F9"/>
    <w:rPr>
      <w:color w:val="467886" w:themeColor="hyperlink"/>
      <w:u w:val="single"/>
    </w:rPr>
  </w:style>
  <w:style w:type="paragraph" w:styleId="Revision">
    <w:name w:val="Revision"/>
    <w:hidden/>
    <w:uiPriority w:val="99"/>
    <w:semiHidden/>
    <w:rsid w:val="001C644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reen.tarto@koda.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440</Words>
  <Characters>2553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Mait Palts</cp:lastModifiedBy>
  <cp:revision>2</cp:revision>
  <dcterms:created xsi:type="dcterms:W3CDTF">2024-11-20T15:01:00Z</dcterms:created>
  <dcterms:modified xsi:type="dcterms:W3CDTF">2024-11-20T15:01:00Z</dcterms:modified>
</cp:coreProperties>
</file>